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D6E9F" w14:textId="7891F8E6" w:rsidR="00037DC0" w:rsidRPr="00037DC0" w:rsidRDefault="00037DC0" w:rsidP="00037DC0">
      <w:pPr>
        <w:pStyle w:val="a3"/>
        <w:spacing w:before="150" w:beforeAutospacing="0" w:after="0" w:afterAutospacing="0" w:line="216" w:lineRule="auto"/>
        <w:jc w:val="center"/>
        <w:textAlignment w:val="baseline"/>
        <w:rPr>
          <w:rFonts w:eastAsiaTheme="minorEastAsia"/>
          <w:color w:val="000000" w:themeColor="text1"/>
          <w:kern w:val="24"/>
          <w:sz w:val="32"/>
          <w:szCs w:val="32"/>
        </w:rPr>
      </w:pPr>
      <w:r w:rsidRPr="00037DC0">
        <w:rPr>
          <w:rFonts w:eastAsiaTheme="minorEastAsia"/>
          <w:color w:val="000000" w:themeColor="text1"/>
          <w:kern w:val="24"/>
          <w:sz w:val="32"/>
          <w:szCs w:val="32"/>
        </w:rPr>
        <w:t>пр. Стачек</w:t>
      </w:r>
    </w:p>
    <w:p w14:paraId="3B6761C9" w14:textId="4CA2D0B4" w:rsidR="00037DC0" w:rsidRPr="00037DC0" w:rsidRDefault="00037DC0" w:rsidP="00037DC0">
      <w:pPr>
        <w:pStyle w:val="a3"/>
        <w:spacing w:before="150" w:beforeAutospacing="0" w:after="0" w:afterAutospacing="0" w:line="216" w:lineRule="auto"/>
        <w:jc w:val="center"/>
        <w:textAlignment w:val="baseline"/>
        <w:rPr>
          <w:sz w:val="32"/>
          <w:szCs w:val="32"/>
        </w:rPr>
      </w:pPr>
      <w:r w:rsidRPr="00037DC0">
        <w:rPr>
          <w:rFonts w:eastAsiaTheme="minorEastAsia"/>
          <w:color w:val="000000" w:themeColor="text1"/>
          <w:kern w:val="24"/>
          <w:sz w:val="32"/>
          <w:szCs w:val="32"/>
        </w:rPr>
        <w:t>д. 102,118,120,122,124,126,128,130,</w:t>
      </w:r>
    </w:p>
    <w:p w14:paraId="081F283A" w14:textId="6086E2A5" w:rsidR="00037DC0" w:rsidRPr="00037DC0" w:rsidRDefault="00037DC0" w:rsidP="00037DC0">
      <w:pPr>
        <w:pStyle w:val="a3"/>
        <w:spacing w:before="150" w:beforeAutospacing="0" w:after="0" w:afterAutospacing="0" w:line="216" w:lineRule="auto"/>
        <w:jc w:val="center"/>
        <w:textAlignment w:val="baseline"/>
        <w:rPr>
          <w:sz w:val="32"/>
          <w:szCs w:val="32"/>
        </w:rPr>
      </w:pPr>
      <w:r w:rsidRPr="00037DC0">
        <w:rPr>
          <w:rFonts w:eastAsiaTheme="minorEastAsia"/>
          <w:color w:val="000000" w:themeColor="text1"/>
          <w:kern w:val="24"/>
          <w:sz w:val="32"/>
          <w:szCs w:val="32"/>
        </w:rPr>
        <w:t>132(1,2),134-172(все четные)</w:t>
      </w:r>
    </w:p>
    <w:p w14:paraId="7761A8B4" w14:textId="7C27E9D8" w:rsidR="00037DC0" w:rsidRPr="00037DC0" w:rsidRDefault="00037DC0" w:rsidP="00037DC0">
      <w:pPr>
        <w:pStyle w:val="a3"/>
        <w:spacing w:before="150" w:beforeAutospacing="0" w:after="0" w:afterAutospacing="0" w:line="216" w:lineRule="auto"/>
        <w:jc w:val="center"/>
        <w:textAlignment w:val="baseline"/>
        <w:rPr>
          <w:rFonts w:eastAsiaTheme="minorEastAsia"/>
          <w:color w:val="000000" w:themeColor="text1"/>
          <w:kern w:val="24"/>
          <w:sz w:val="32"/>
          <w:szCs w:val="32"/>
        </w:rPr>
      </w:pPr>
      <w:r w:rsidRPr="00037DC0">
        <w:rPr>
          <w:rFonts w:eastAsiaTheme="minorEastAsia"/>
          <w:color w:val="000000" w:themeColor="text1"/>
          <w:kern w:val="24"/>
          <w:sz w:val="32"/>
          <w:szCs w:val="32"/>
        </w:rPr>
        <w:t>ул. 3. Портновой</w:t>
      </w:r>
    </w:p>
    <w:p w14:paraId="2E56E222" w14:textId="68B809ED" w:rsidR="00037DC0" w:rsidRPr="00037DC0" w:rsidRDefault="00037DC0" w:rsidP="00037DC0">
      <w:pPr>
        <w:pStyle w:val="a3"/>
        <w:spacing w:before="150" w:beforeAutospacing="0" w:after="0" w:afterAutospacing="0" w:line="216" w:lineRule="auto"/>
        <w:jc w:val="center"/>
        <w:textAlignment w:val="baseline"/>
        <w:rPr>
          <w:sz w:val="32"/>
          <w:szCs w:val="32"/>
        </w:rPr>
      </w:pPr>
      <w:r w:rsidRPr="00037DC0">
        <w:rPr>
          <w:rFonts w:eastAsiaTheme="minorEastAsia"/>
          <w:color w:val="000000" w:themeColor="text1"/>
          <w:kern w:val="24"/>
          <w:sz w:val="32"/>
          <w:szCs w:val="32"/>
        </w:rPr>
        <w:t>д. 1,3,5,7,9,11,13,17(1,3 ,5)</w:t>
      </w:r>
    </w:p>
    <w:p w14:paraId="7DDCE73A" w14:textId="6D858C60" w:rsidR="00037DC0" w:rsidRPr="00037DC0" w:rsidRDefault="00037DC0" w:rsidP="00037DC0">
      <w:pPr>
        <w:pStyle w:val="a3"/>
        <w:spacing w:before="150" w:beforeAutospacing="0" w:after="0" w:afterAutospacing="0" w:line="216" w:lineRule="auto"/>
        <w:jc w:val="center"/>
        <w:textAlignment w:val="baseline"/>
        <w:rPr>
          <w:rFonts w:eastAsiaTheme="minorEastAsia"/>
          <w:color w:val="000000" w:themeColor="text1"/>
          <w:kern w:val="24"/>
          <w:sz w:val="32"/>
          <w:szCs w:val="32"/>
        </w:rPr>
      </w:pPr>
      <w:r w:rsidRPr="00037DC0">
        <w:rPr>
          <w:rFonts w:eastAsiaTheme="minorEastAsia"/>
          <w:color w:val="000000" w:themeColor="text1"/>
          <w:kern w:val="24"/>
          <w:sz w:val="32"/>
          <w:szCs w:val="32"/>
        </w:rPr>
        <w:t>Ленинский пр.</w:t>
      </w:r>
    </w:p>
    <w:p w14:paraId="562DFA82" w14:textId="2242F5D0" w:rsidR="00037DC0" w:rsidRPr="00037DC0" w:rsidRDefault="00037DC0" w:rsidP="00037DC0">
      <w:pPr>
        <w:pStyle w:val="a3"/>
        <w:spacing w:before="150" w:beforeAutospacing="0" w:after="0" w:afterAutospacing="0" w:line="216" w:lineRule="auto"/>
        <w:jc w:val="center"/>
        <w:textAlignment w:val="baseline"/>
        <w:rPr>
          <w:sz w:val="32"/>
          <w:szCs w:val="32"/>
        </w:rPr>
      </w:pPr>
      <w:r w:rsidRPr="00037DC0">
        <w:rPr>
          <w:rFonts w:eastAsiaTheme="minorEastAsia"/>
          <w:color w:val="000000" w:themeColor="text1"/>
          <w:kern w:val="24"/>
          <w:sz w:val="32"/>
          <w:szCs w:val="32"/>
        </w:rPr>
        <w:t>д. 109,115 (1),114,116,118(1,2)</w:t>
      </w:r>
    </w:p>
    <w:p w14:paraId="0EE8D438" w14:textId="15222D6E" w:rsidR="00037DC0" w:rsidRPr="00037DC0" w:rsidRDefault="00037DC0" w:rsidP="00037DC0">
      <w:pPr>
        <w:pStyle w:val="a3"/>
        <w:spacing w:before="150" w:beforeAutospacing="0" w:after="0" w:afterAutospacing="0" w:line="216" w:lineRule="auto"/>
        <w:jc w:val="center"/>
        <w:textAlignment w:val="baseline"/>
        <w:rPr>
          <w:rFonts w:eastAsiaTheme="minorEastAsia"/>
          <w:color w:val="000000" w:themeColor="text1"/>
          <w:kern w:val="24"/>
          <w:sz w:val="32"/>
          <w:szCs w:val="32"/>
        </w:rPr>
      </w:pPr>
      <w:r w:rsidRPr="00037DC0">
        <w:rPr>
          <w:rFonts w:eastAsiaTheme="minorEastAsia"/>
          <w:color w:val="000000" w:themeColor="text1"/>
          <w:kern w:val="24"/>
          <w:sz w:val="32"/>
          <w:szCs w:val="32"/>
        </w:rPr>
        <w:t>Трамвайный пр.</w:t>
      </w:r>
    </w:p>
    <w:p w14:paraId="3CF023FE" w14:textId="37673F01" w:rsidR="00037DC0" w:rsidRPr="00037DC0" w:rsidRDefault="00037DC0" w:rsidP="00037DC0">
      <w:pPr>
        <w:pStyle w:val="a3"/>
        <w:spacing w:before="150" w:beforeAutospacing="0" w:after="0" w:afterAutospacing="0" w:line="216" w:lineRule="auto"/>
        <w:jc w:val="center"/>
        <w:textAlignment w:val="baseline"/>
        <w:rPr>
          <w:sz w:val="32"/>
          <w:szCs w:val="32"/>
        </w:rPr>
      </w:pPr>
      <w:r w:rsidRPr="00037DC0">
        <w:rPr>
          <w:rFonts w:eastAsiaTheme="minorEastAsia"/>
          <w:color w:val="000000" w:themeColor="text1"/>
          <w:kern w:val="24"/>
          <w:sz w:val="32"/>
          <w:szCs w:val="32"/>
        </w:rPr>
        <w:t xml:space="preserve"> д. 1,3</w:t>
      </w:r>
    </w:p>
    <w:p w14:paraId="4F3682CA" w14:textId="77777777" w:rsidR="00FE7C75" w:rsidRPr="00037DC0" w:rsidRDefault="00FE7C75" w:rsidP="00037DC0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FE7C75" w:rsidRPr="00037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D7"/>
    <w:rsid w:val="00037DC0"/>
    <w:rsid w:val="00113302"/>
    <w:rsid w:val="00434DD7"/>
    <w:rsid w:val="006F1AF7"/>
    <w:rsid w:val="00F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AE26"/>
  <w15:chartTrackingRefBased/>
  <w15:docId w15:val="{117C801B-377C-42DC-9046-79DEBF2C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4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Бреславская Юлия Юрьевна</dc:creator>
  <cp:keywords/>
  <dc:description/>
  <cp:lastModifiedBy>Бреславская Юлия Юрьевна</cp:lastModifiedBy>
  <cp:revision>2</cp:revision>
  <dcterms:created xsi:type="dcterms:W3CDTF">2025-03-26T11:27:00Z</dcterms:created>
  <dcterms:modified xsi:type="dcterms:W3CDTF">2025-03-26T11:27:00Z</dcterms:modified>
</cp:coreProperties>
</file>